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color w:val="ff3333"/>
        </w:rPr>
      </w:pPr>
      <w:r w:rsidDel="00000000" w:rsidR="00000000" w:rsidRPr="00000000">
        <w:rPr>
          <w:color w:val="ff3333"/>
          <w:rtl w:val="0"/>
        </w:rPr>
        <w:t xml:space="preserve">NOM PRENOM</w:t>
      </w:r>
    </w:p>
    <w:p w:rsidR="00000000" w:rsidDel="00000000" w:rsidP="00000000" w:rsidRDefault="00000000" w:rsidRPr="00000000" w14:paraId="00000002">
      <w:pPr>
        <w:jc w:val="both"/>
        <w:rPr>
          <w:color w:val="ff3333"/>
        </w:rPr>
      </w:pPr>
      <w:r w:rsidDel="00000000" w:rsidR="00000000" w:rsidRPr="00000000">
        <w:rPr>
          <w:color w:val="ff3333"/>
          <w:rtl w:val="0"/>
        </w:rPr>
        <w:t xml:space="preserve">ADRESSE</w:t>
      </w:r>
    </w:p>
    <w:p w:rsidR="00000000" w:rsidDel="00000000" w:rsidP="00000000" w:rsidRDefault="00000000" w:rsidRPr="00000000" w14:paraId="00000003">
      <w:pPr>
        <w:jc w:val="both"/>
        <w:rPr>
          <w:color w:val="ff3333"/>
        </w:rPr>
      </w:pPr>
      <w:r w:rsidDel="00000000" w:rsidR="00000000" w:rsidRPr="00000000">
        <w:rPr>
          <w:color w:val="ff3333"/>
          <w:rtl w:val="0"/>
        </w:rPr>
        <w:t xml:space="preserve">AFFECTATION</w:t>
      </w:r>
    </w:p>
    <w:p w:rsidR="00000000" w:rsidDel="00000000" w:rsidP="00000000" w:rsidRDefault="00000000" w:rsidRPr="00000000" w14:paraId="00000004">
      <w:pPr>
        <w:jc w:val="both"/>
        <w:rPr>
          <w:color w:val="ff3333"/>
        </w:rPr>
      </w:pPr>
      <w:r w:rsidDel="00000000" w:rsidR="00000000" w:rsidRPr="00000000">
        <w:rPr>
          <w:color w:val="ff3333"/>
          <w:rtl w:val="0"/>
        </w:rPr>
        <w:t xml:space="preserve">MAIL</w:t>
      </w:r>
    </w:p>
    <w:p w:rsidR="00000000" w:rsidDel="00000000" w:rsidP="00000000" w:rsidRDefault="00000000" w:rsidRPr="00000000" w14:paraId="00000005">
      <w:pPr>
        <w:jc w:val="both"/>
        <w:rPr>
          <w:color w:val="ff3333"/>
        </w:rPr>
      </w:pPr>
      <w:r w:rsidDel="00000000" w:rsidR="00000000" w:rsidRPr="00000000">
        <w:rPr>
          <w:color w:val="ff3333"/>
          <w:rtl w:val="0"/>
        </w:rPr>
        <w:t xml:space="preserve">TELEPHONE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  <w:t xml:space="preserve">Chartres, le </w:t>
      </w:r>
      <w:r w:rsidDel="00000000" w:rsidR="00000000" w:rsidRPr="00000000">
        <w:rPr>
          <w:color w:val="ff3333"/>
          <w:rtl w:val="0"/>
        </w:rPr>
        <w:t xml:space="preserve">XX/XX</w:t>
      </w:r>
      <w:r w:rsidDel="00000000" w:rsidR="00000000" w:rsidRPr="00000000">
        <w:rPr>
          <w:rtl w:val="0"/>
        </w:rPr>
        <w:t xml:space="preserve">/2026</w:t>
      </w:r>
    </w:p>
    <w:p w:rsidR="00000000" w:rsidDel="00000000" w:rsidP="00000000" w:rsidRDefault="00000000" w:rsidRPr="00000000" w14:paraId="00000009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Monsieur le Directeur Académique des Services de l’Éducation Nationale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>
          <w:rFonts w:ascii="Arial" w:cs="Arial" w:eastAsia="Arial" w:hAnsi="Arial"/>
          <w:color w:val="ff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Objet : demande de …...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M. l’Inspecteur d’Académie, Directeur des services départementaux de l'éducation nationale de la Haute-Garonne,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Pour les temps partiels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Suite à ma demande 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exercer à temps partiel pour l'année scolaire 2026-2027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préciser la quotité)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je viens de recevoir une notification de refus. Les raisons invoquées sont «: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Pour les disponibilités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Suite à ma demande de disponibilité pour l'année scolaire 2026-2027, je viens de recevoir une notification de refus. Les raisons invoquées sont «…………………..».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formulé cette demande pour les raisons suivantes  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(préciser en quelques lignes la situation familiale, situation professionnelle du conjoint, tout argument possible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…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Ainsi, je sollicite de votre haute bienveillance  ...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Persuadé(e) de l’intérêt que vous porterez à ma demande et dans l’attente de votre réponse, je vous prie de croire, à l’expression de ma considération.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Salutations distinguées,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color w:val="ff3333"/>
          <w:rtl w:val="0"/>
        </w:rPr>
        <w:t xml:space="preserve">NOM PRENOM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color w:val="ff3333"/>
        </w:rPr>
      </w:pPr>
      <w:r w:rsidDel="00000000" w:rsidR="00000000" w:rsidRPr="00000000">
        <w:rPr>
          <w:color w:val="ff3333"/>
          <w:rtl w:val="0"/>
        </w:rPr>
        <w:t xml:space="preserve">Signature</w:t>
      </w:r>
    </w:p>
    <w:p w:rsidR="00000000" w:rsidDel="00000000" w:rsidP="00000000" w:rsidRDefault="00000000" w:rsidRPr="00000000" w14:paraId="00000024">
      <w:pPr>
        <w:jc w:val="both"/>
        <w:rPr>
          <w:color w:val="ff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